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1965" w:rsidRDefault="003D1965" w:rsidP="003D1965">
      <w:pPr>
        <w:adjustRightInd w:val="0"/>
        <w:snapToGrid w:val="0"/>
        <w:spacing w:afterLines="50" w:after="120" w:line="400" w:lineRule="exact"/>
        <w:jc w:val="center"/>
        <w:rPr>
          <w:rFonts w:ascii="黑体" w:eastAsia="黑体" w:hAnsi="黑体"/>
          <w:sz w:val="28"/>
          <w:szCs w:val="30"/>
        </w:rPr>
      </w:pPr>
      <w:r>
        <w:rPr>
          <w:rFonts w:ascii="黑体" w:eastAsia="黑体" w:hAnsi="黑体" w:hint="eastAsia"/>
          <w:sz w:val="28"/>
          <w:szCs w:val="30"/>
        </w:rPr>
        <w:t xml:space="preserve">表2 </w:t>
      </w:r>
      <w:r>
        <w:rPr>
          <w:rFonts w:ascii="黑体" w:eastAsia="黑体" w:hAnsi="黑体"/>
          <w:sz w:val="28"/>
          <w:szCs w:val="30"/>
        </w:rPr>
        <w:t xml:space="preserve"> </w:t>
      </w:r>
      <w:r>
        <w:rPr>
          <w:rFonts w:ascii="黑体" w:eastAsia="黑体" w:hAnsi="黑体" w:hint="eastAsia"/>
          <w:sz w:val="28"/>
          <w:szCs w:val="30"/>
        </w:rPr>
        <w:t>内蒙古自治区25个县义务教育学校校际差异系数表</w:t>
      </w:r>
    </w:p>
    <w:tbl>
      <w:tblPr>
        <w:tblW w:w="14977" w:type="dxa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020" w:firstRow="1" w:lastRow="0" w:firstColumn="0" w:lastColumn="0" w:noHBand="0" w:noVBand="0"/>
      </w:tblPr>
      <w:tblGrid>
        <w:gridCol w:w="568"/>
        <w:gridCol w:w="1134"/>
        <w:gridCol w:w="1349"/>
        <w:gridCol w:w="840"/>
        <w:gridCol w:w="1260"/>
        <w:gridCol w:w="1091"/>
        <w:gridCol w:w="1091"/>
        <w:gridCol w:w="1091"/>
        <w:gridCol w:w="1091"/>
        <w:gridCol w:w="1091"/>
        <w:gridCol w:w="1091"/>
        <w:gridCol w:w="1091"/>
        <w:gridCol w:w="1091"/>
        <w:gridCol w:w="1098"/>
      </w:tblGrid>
      <w:tr w:rsidR="003D1965" w:rsidTr="000475A5">
        <w:trPr>
          <w:trHeight w:val="340"/>
          <w:tblHeader/>
          <w:jc w:val="center"/>
        </w:trPr>
        <w:tc>
          <w:tcPr>
            <w:tcW w:w="568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3D1965" w:rsidRDefault="003D1965" w:rsidP="000475A5">
            <w:pPr>
              <w:spacing w:line="240" w:lineRule="exact"/>
              <w:jc w:val="center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市盟</w:t>
            </w:r>
          </w:p>
        </w:tc>
        <w:tc>
          <w:tcPr>
            <w:tcW w:w="1349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3D1965" w:rsidRDefault="003D1965" w:rsidP="000475A5">
            <w:pPr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县市区旗</w:t>
            </w:r>
          </w:p>
        </w:tc>
        <w:tc>
          <w:tcPr>
            <w:tcW w:w="840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学校</w:t>
            </w:r>
          </w:p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类型</w:t>
            </w:r>
          </w:p>
        </w:tc>
        <w:tc>
          <w:tcPr>
            <w:tcW w:w="1260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  <w:tl2br w:val="single" w:sz="4" w:space="0" w:color="5B9BD5"/>
            </w:tcBorders>
            <w:vAlign w:val="center"/>
          </w:tcPr>
          <w:p w:rsidR="003D1965" w:rsidRDefault="003D1965" w:rsidP="000475A5">
            <w:pPr>
              <w:spacing w:line="240" w:lineRule="exact"/>
              <w:jc w:val="righ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指标</w:t>
            </w:r>
          </w:p>
          <w:p w:rsidR="003D1965" w:rsidRDefault="003D1965" w:rsidP="000475A5">
            <w:pPr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</w:p>
          <w:p w:rsidR="003D1965" w:rsidRDefault="003D1965" w:rsidP="000475A5">
            <w:pPr>
              <w:spacing w:line="240" w:lineRule="exact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项目</w:t>
            </w:r>
          </w:p>
        </w:tc>
        <w:tc>
          <w:tcPr>
            <w:tcW w:w="109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sz w:val="18"/>
                <w:szCs w:val="18"/>
              </w:rPr>
              <w:t>教学及辅助用房面积</w:t>
            </w:r>
          </w:p>
        </w:tc>
        <w:tc>
          <w:tcPr>
            <w:tcW w:w="109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生均体育运动场馆面积</w:t>
            </w:r>
          </w:p>
        </w:tc>
        <w:tc>
          <w:tcPr>
            <w:tcW w:w="109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3D1965" w:rsidRDefault="003D1965" w:rsidP="000475A5">
            <w:pPr>
              <w:widowControl/>
              <w:spacing w:line="240" w:lineRule="atLeast"/>
              <w:jc w:val="center"/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生均教学</w:t>
            </w:r>
          </w:p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仪器设备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值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(元)</w:t>
            </w:r>
          </w:p>
        </w:tc>
        <w:tc>
          <w:tcPr>
            <w:tcW w:w="109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每百名学生拥有计算机台数</w:t>
            </w:r>
          </w:p>
        </w:tc>
        <w:tc>
          <w:tcPr>
            <w:tcW w:w="109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生均图</w:t>
            </w:r>
          </w:p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书册数</w:t>
            </w:r>
          </w:p>
        </w:tc>
        <w:tc>
          <w:tcPr>
            <w:tcW w:w="109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18"/>
                <w:szCs w:val="18"/>
              </w:rPr>
              <w:t>师生比</w:t>
            </w:r>
          </w:p>
        </w:tc>
        <w:tc>
          <w:tcPr>
            <w:tcW w:w="109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生均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高于规定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学历教师数</w:t>
            </w:r>
          </w:p>
        </w:tc>
        <w:tc>
          <w:tcPr>
            <w:tcW w:w="1091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生均中级及以上专业技术职务教师数</w:t>
            </w:r>
          </w:p>
        </w:tc>
        <w:tc>
          <w:tcPr>
            <w:tcW w:w="1098" w:type="dxa"/>
            <w:tcBorders>
              <w:top w:val="single" w:sz="4" w:space="0" w:color="5B9BD5"/>
              <w:left w:val="single" w:sz="4" w:space="0" w:color="5B9BD5"/>
              <w:bottom w:val="single" w:sz="4" w:space="0" w:color="5B9BD5"/>
              <w:right w:val="single" w:sz="4" w:space="0" w:color="5B9BD5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sz w:val="18"/>
                <w:szCs w:val="18"/>
              </w:rPr>
              <w:t>综合</w:t>
            </w:r>
          </w:p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/>
                <w:bCs/>
                <w:sz w:val="18"/>
                <w:szCs w:val="18"/>
              </w:rPr>
            </w:pPr>
          </w:p>
        </w:tc>
      </w:tr>
      <w:tr w:rsidR="003D1965" w:rsidTr="000475A5">
        <w:trPr>
          <w:trHeight w:val="340"/>
          <w:jc w:val="center"/>
        </w:trPr>
        <w:tc>
          <w:tcPr>
            <w:tcW w:w="568" w:type="dxa"/>
            <w:vMerge w:val="restart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kern w:val="0"/>
                <w:sz w:val="18"/>
                <w:szCs w:val="18"/>
              </w:rPr>
              <w:t>1</w:t>
            </w:r>
          </w:p>
        </w:tc>
        <w:tc>
          <w:tcPr>
            <w:tcW w:w="1134" w:type="dxa"/>
            <w:vMerge w:val="restart"/>
            <w:tcBorders>
              <w:top w:val="single" w:sz="4" w:space="0" w:color="5B9BD5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spacing w:line="240" w:lineRule="exact"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呼和浩特市</w:t>
            </w:r>
          </w:p>
        </w:tc>
        <w:tc>
          <w:tcPr>
            <w:tcW w:w="1349" w:type="dxa"/>
            <w:vMerge w:val="restart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赛罕区</w:t>
            </w:r>
          </w:p>
        </w:tc>
        <w:tc>
          <w:tcPr>
            <w:tcW w:w="840" w:type="dxa"/>
            <w:vMerge w:val="restart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小学</w:t>
            </w:r>
          </w:p>
        </w:tc>
        <w:tc>
          <w:tcPr>
            <w:tcW w:w="1260" w:type="dxa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4.533</w:t>
            </w:r>
          </w:p>
        </w:tc>
        <w:tc>
          <w:tcPr>
            <w:tcW w:w="1091" w:type="dxa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6.1</w:t>
            </w:r>
          </w:p>
        </w:tc>
        <w:tc>
          <w:tcPr>
            <w:tcW w:w="1091" w:type="dxa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808.636</w:t>
            </w:r>
          </w:p>
        </w:tc>
        <w:tc>
          <w:tcPr>
            <w:tcW w:w="1091" w:type="dxa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10.886</w:t>
            </w:r>
          </w:p>
        </w:tc>
        <w:tc>
          <w:tcPr>
            <w:tcW w:w="1091" w:type="dxa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16.811</w:t>
            </w:r>
          </w:p>
        </w:tc>
        <w:tc>
          <w:tcPr>
            <w:tcW w:w="1091" w:type="dxa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0.055</w:t>
            </w:r>
          </w:p>
        </w:tc>
        <w:tc>
          <w:tcPr>
            <w:tcW w:w="1091" w:type="dxa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0.054</w:t>
            </w:r>
          </w:p>
        </w:tc>
        <w:tc>
          <w:tcPr>
            <w:tcW w:w="1091" w:type="dxa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0.034</w:t>
            </w:r>
          </w:p>
        </w:tc>
        <w:tc>
          <w:tcPr>
            <w:tcW w:w="1098" w:type="dxa"/>
            <w:tcBorders>
              <w:top w:val="single" w:sz="4" w:space="0" w:color="5B9BD5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40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0.284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0.961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0.957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0.176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0.528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0.477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0.728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0.543</w:t>
            </w:r>
          </w:p>
        </w:tc>
      </w:tr>
      <w:tr w:rsidR="003D1965" w:rsidTr="000475A5">
        <w:trPr>
          <w:trHeight w:val="340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初中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6.031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6.523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907.222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12.956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25.783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0.071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0.067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0.05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40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0.823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0.528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1.152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0.308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0.202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0.268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0.258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0.308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0.481</w:t>
            </w:r>
          </w:p>
        </w:tc>
      </w:tr>
      <w:tr w:rsidR="003D1965" w:rsidTr="000475A5">
        <w:trPr>
          <w:trHeight w:val="340"/>
          <w:jc w:val="center"/>
        </w:trPr>
        <w:tc>
          <w:tcPr>
            <w:tcW w:w="56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kern w:val="0"/>
                <w:sz w:val="18"/>
                <w:szCs w:val="18"/>
              </w:rPr>
              <w:t>2</w:t>
            </w:r>
          </w:p>
        </w:tc>
        <w:tc>
          <w:tcPr>
            <w:tcW w:w="1134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呼和浩特市</w:t>
            </w:r>
          </w:p>
        </w:tc>
        <w:tc>
          <w:tcPr>
            <w:tcW w:w="134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kern w:val="0"/>
                <w:sz w:val="18"/>
                <w:szCs w:val="18"/>
              </w:rPr>
              <w:t>和林格尔县</w:t>
            </w: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kern w:val="0"/>
                <w:sz w:val="18"/>
                <w:szCs w:val="18"/>
              </w:rPr>
              <w:t>小学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kern w:val="0"/>
                <w:szCs w:val="21"/>
              </w:rPr>
              <w:t>6.14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kern w:val="0"/>
                <w:szCs w:val="21"/>
              </w:rPr>
              <w:t>14.78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kern w:val="0"/>
                <w:szCs w:val="21"/>
              </w:rPr>
              <w:t>868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kern w:val="0"/>
                <w:szCs w:val="21"/>
              </w:rPr>
              <w:t>10.96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kern w:val="0"/>
                <w:szCs w:val="21"/>
              </w:rPr>
              <w:t>20.27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kern w:val="0"/>
                <w:szCs w:val="21"/>
              </w:rPr>
              <w:t>0.069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kern w:val="0"/>
                <w:szCs w:val="21"/>
              </w:rPr>
              <w:t>0.065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kern w:val="0"/>
                <w:szCs w:val="21"/>
              </w:rPr>
              <w:t>0.051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kern w:val="0"/>
                <w:szCs w:val="21"/>
              </w:rPr>
              <w:t>－</w:t>
            </w:r>
          </w:p>
        </w:tc>
      </w:tr>
      <w:tr w:rsidR="003D1965" w:rsidTr="000475A5">
        <w:trPr>
          <w:trHeight w:val="340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kern w:val="0"/>
                <w:szCs w:val="21"/>
              </w:rPr>
              <w:t>0.93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kern w:val="0"/>
                <w:szCs w:val="21"/>
              </w:rPr>
              <w:t>0.956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kern w:val="0"/>
                <w:szCs w:val="21"/>
              </w:rPr>
              <w:t>1.198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kern w:val="0"/>
                <w:szCs w:val="21"/>
              </w:rPr>
              <w:t>0.254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kern w:val="0"/>
                <w:szCs w:val="21"/>
              </w:rPr>
              <w:t>0.511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kern w:val="0"/>
                <w:szCs w:val="21"/>
              </w:rPr>
              <w:t>0.396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kern w:val="0"/>
                <w:szCs w:val="21"/>
              </w:rPr>
              <w:t>0.334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kern w:val="0"/>
                <w:szCs w:val="21"/>
              </w:rPr>
              <w:t>0.488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kern w:val="0"/>
                <w:szCs w:val="21"/>
              </w:rPr>
              <w:t>0.633</w:t>
            </w:r>
          </w:p>
        </w:tc>
      </w:tr>
      <w:tr w:rsidR="003D1965" w:rsidTr="000475A5">
        <w:trPr>
          <w:trHeight w:val="340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kern w:val="0"/>
                <w:sz w:val="18"/>
                <w:szCs w:val="18"/>
              </w:rPr>
              <w:t>初中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kern w:val="0"/>
                <w:szCs w:val="21"/>
              </w:rPr>
              <w:t>7.26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kern w:val="0"/>
                <w:szCs w:val="21"/>
              </w:rPr>
              <w:t>16.38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kern w:val="0"/>
                <w:szCs w:val="21"/>
              </w:rPr>
              <w:t>788.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kern w:val="0"/>
                <w:szCs w:val="21"/>
              </w:rPr>
              <w:t>12.24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kern w:val="0"/>
                <w:szCs w:val="21"/>
              </w:rPr>
              <w:t>26.72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kern w:val="0"/>
                <w:szCs w:val="21"/>
              </w:rPr>
              <w:t>0.08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kern w:val="0"/>
                <w:szCs w:val="21"/>
              </w:rPr>
              <w:t>0.056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kern w:val="0"/>
                <w:szCs w:val="21"/>
              </w:rPr>
              <w:t>0.055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kern w:val="0"/>
                <w:szCs w:val="21"/>
              </w:rPr>
              <w:t>－</w:t>
            </w:r>
          </w:p>
        </w:tc>
      </w:tr>
      <w:tr w:rsidR="003D1965" w:rsidTr="000475A5">
        <w:trPr>
          <w:trHeight w:val="340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kern w:val="0"/>
                <w:szCs w:val="21"/>
              </w:rPr>
              <w:t>0.794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kern w:val="0"/>
                <w:szCs w:val="21"/>
              </w:rPr>
              <w:t>0.398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kern w:val="0"/>
                <w:szCs w:val="21"/>
              </w:rPr>
              <w:t>1.799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kern w:val="0"/>
                <w:szCs w:val="21"/>
              </w:rPr>
              <w:t>0.054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kern w:val="0"/>
                <w:szCs w:val="21"/>
              </w:rPr>
              <w:t>0.301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kern w:val="0"/>
                <w:szCs w:val="21"/>
              </w:rPr>
              <w:t>0.236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kern w:val="0"/>
                <w:szCs w:val="21"/>
              </w:rPr>
              <w:t>0.273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kern w:val="0"/>
                <w:szCs w:val="21"/>
              </w:rPr>
              <w:t>0.177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widowControl/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kern w:val="0"/>
                <w:szCs w:val="21"/>
              </w:rPr>
              <w:t>0.504</w:t>
            </w:r>
          </w:p>
        </w:tc>
      </w:tr>
      <w:tr w:rsidR="003D1965" w:rsidTr="000475A5">
        <w:trPr>
          <w:trHeight w:val="340"/>
          <w:jc w:val="center"/>
        </w:trPr>
        <w:tc>
          <w:tcPr>
            <w:tcW w:w="56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kern w:val="0"/>
                <w:sz w:val="18"/>
                <w:szCs w:val="18"/>
              </w:rPr>
              <w:t>3</w:t>
            </w:r>
          </w:p>
        </w:tc>
        <w:tc>
          <w:tcPr>
            <w:tcW w:w="1134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ind w:firstLineChars="150" w:firstLine="270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包头市</w:t>
            </w:r>
          </w:p>
          <w:p w:rsidR="003D1965" w:rsidRDefault="003D1965" w:rsidP="000475A5">
            <w:pPr>
              <w:spacing w:line="240" w:lineRule="exact"/>
              <w:ind w:firstLineChars="150" w:firstLine="270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青山区</w:t>
            </w: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小学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4.668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5.82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2303.03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10.598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26.439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0.061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0.059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0.039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40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ind w:firstLineChars="150" w:firstLine="270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0.285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0.455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0.419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0.317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0.282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0.299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0.342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0.345</w:t>
            </w:r>
          </w:p>
        </w:tc>
      </w:tr>
      <w:tr w:rsidR="003D1965" w:rsidTr="000475A5">
        <w:trPr>
          <w:trHeight w:val="340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初中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6.007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9.009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3247.01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12.492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37.24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0.084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0.072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0.048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40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0.302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1.038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0.682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0.505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0.386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0.366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0.432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0.383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0.512</w:t>
            </w:r>
          </w:p>
        </w:tc>
      </w:tr>
      <w:tr w:rsidR="003D1965" w:rsidTr="000475A5">
        <w:trPr>
          <w:trHeight w:val="340"/>
          <w:jc w:val="center"/>
        </w:trPr>
        <w:tc>
          <w:tcPr>
            <w:tcW w:w="56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1134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包头市</w:t>
            </w:r>
          </w:p>
          <w:p w:rsidR="003D1965" w:rsidRDefault="003D1965" w:rsidP="000475A5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石拐区</w:t>
            </w: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小学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9.344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10.095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2410.5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19.57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48.885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0.181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0.181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0.15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40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0.053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0.218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0.108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0.407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0.024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0.024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0.123</w:t>
            </w:r>
          </w:p>
        </w:tc>
      </w:tr>
      <w:tr w:rsidR="003D1965" w:rsidTr="000475A5">
        <w:trPr>
          <w:trHeight w:val="340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初中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10.284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65.868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3892.22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15.269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47.934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0.138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0.138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40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40"/>
          <w:jc w:val="center"/>
        </w:trPr>
        <w:tc>
          <w:tcPr>
            <w:tcW w:w="56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kern w:val="0"/>
                <w:sz w:val="18"/>
                <w:szCs w:val="18"/>
              </w:rPr>
              <w:t>5</w:t>
            </w:r>
          </w:p>
        </w:tc>
        <w:tc>
          <w:tcPr>
            <w:tcW w:w="1134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包头市</w:t>
            </w:r>
          </w:p>
          <w:p w:rsidR="003D1965" w:rsidRDefault="003D1965" w:rsidP="000475A5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白云鄂博矿区</w:t>
            </w: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小学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4.528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11.812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2953.39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12.815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23.751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0.103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0.102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0.085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40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0.279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0.411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0.274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0.259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0.317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0.324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0.347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0.336</w:t>
            </w:r>
          </w:p>
        </w:tc>
      </w:tr>
      <w:tr w:rsidR="003D1965" w:rsidTr="000475A5">
        <w:trPr>
          <w:trHeight w:val="340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初中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3.218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45.114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2298.05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13.844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84.352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0.132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0.096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0.104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40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40"/>
          <w:jc w:val="center"/>
        </w:trPr>
        <w:tc>
          <w:tcPr>
            <w:tcW w:w="56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kern w:val="0"/>
                <w:sz w:val="18"/>
                <w:szCs w:val="18"/>
              </w:rPr>
              <w:lastRenderedPageBreak/>
              <w:t>6</w:t>
            </w:r>
          </w:p>
        </w:tc>
        <w:tc>
          <w:tcPr>
            <w:tcW w:w="1134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3434D1" w:rsidRDefault="003D1965" w:rsidP="000475A5">
            <w:pPr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包头市</w:t>
            </w:r>
          </w:p>
        </w:tc>
        <w:tc>
          <w:tcPr>
            <w:tcW w:w="134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固阳县</w:t>
            </w: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小学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3.358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6.617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1177.18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8.438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20.584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0.123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0.112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0.095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40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0.152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0.333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0.557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0.365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0.331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0.343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0.355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0.306</w:t>
            </w:r>
          </w:p>
        </w:tc>
      </w:tr>
      <w:tr w:rsidR="003D1965" w:rsidTr="000475A5">
        <w:trPr>
          <w:trHeight w:val="340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3434D1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初中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5.23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6.73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2334.75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11.796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32.637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0.133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0.104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0.104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40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3434D1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0.144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0.004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0.259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0.068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0.189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0.177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0.233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0.137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kern w:val="0"/>
                <w:sz w:val="18"/>
                <w:szCs w:val="18"/>
              </w:rPr>
              <w:t>7</w:t>
            </w:r>
          </w:p>
        </w:tc>
        <w:tc>
          <w:tcPr>
            <w:tcW w:w="1134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包头市</w:t>
            </w:r>
          </w:p>
        </w:tc>
        <w:tc>
          <w:tcPr>
            <w:tcW w:w="134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达尔罕茂明安联合旗</w:t>
            </w: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小学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5.593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14.291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1162.53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11.714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26.861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0.103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0.102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0.071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0.367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0.877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0.709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0.318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0.228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0.152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0.155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0.172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0.372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初中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5.863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14.601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2329.97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10.854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27.505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0.105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0.098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0.077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0.362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0.135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0.101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0.096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0.037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0.076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0.078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0.173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kern w:val="0"/>
                <w:sz w:val="18"/>
                <w:szCs w:val="18"/>
              </w:rPr>
              <w:t>8</w:t>
            </w:r>
          </w:p>
        </w:tc>
        <w:tc>
          <w:tcPr>
            <w:tcW w:w="1134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赤峰市</w:t>
            </w:r>
          </w:p>
        </w:tc>
        <w:tc>
          <w:tcPr>
            <w:tcW w:w="134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林西县</w:t>
            </w: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小学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5.075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10.742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2127.06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9.253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15.291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0.087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0.085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0.05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0.229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0.809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0.266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0.62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0.629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0.854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0.438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初中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5.094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7.897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2901.96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10.049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25.204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0.079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0.058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0.058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0.068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0.051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0.006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0.073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0.217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0.227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0.104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kern w:val="0"/>
                <w:sz w:val="18"/>
                <w:szCs w:val="18"/>
              </w:rPr>
              <w:t>9</w:t>
            </w:r>
          </w:p>
        </w:tc>
        <w:tc>
          <w:tcPr>
            <w:tcW w:w="1134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通辽市</w:t>
            </w:r>
          </w:p>
        </w:tc>
        <w:tc>
          <w:tcPr>
            <w:tcW w:w="134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扎鲁特旗</w:t>
            </w: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小学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4.869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16.394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3053.41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15.23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0.122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0.112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0.094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0.52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0.637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0.635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0.051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0.487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0.462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0.525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0.458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初中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4.949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13.031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3342.77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13.818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24.475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0.087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0.071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0.287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0.469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1.215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0.192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0.098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0.403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0.412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0.319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0.424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kern w:val="0"/>
                <w:sz w:val="18"/>
                <w:szCs w:val="18"/>
              </w:rPr>
              <w:t>10</w:t>
            </w:r>
          </w:p>
        </w:tc>
        <w:tc>
          <w:tcPr>
            <w:tcW w:w="1134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鄂尔多斯市</w:t>
            </w:r>
          </w:p>
        </w:tc>
        <w:tc>
          <w:tcPr>
            <w:tcW w:w="134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准格尔旗</w:t>
            </w: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小学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4.419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9.14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2295.42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16.484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29.104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0.062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0.062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0.039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0.448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0.747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0.173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0.352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0.324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0.363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0.363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0.305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0.384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初中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5.672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13.486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4263.88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20.575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47.429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0.091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0.083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0.048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0.344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0.392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0.099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0.256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0.157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0.166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0.492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0.283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kern w:val="0"/>
                <w:sz w:val="18"/>
                <w:szCs w:val="18"/>
              </w:rPr>
              <w:lastRenderedPageBreak/>
              <w:t>11</w:t>
            </w:r>
          </w:p>
        </w:tc>
        <w:tc>
          <w:tcPr>
            <w:tcW w:w="1134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鄂尔多斯市</w:t>
            </w:r>
          </w:p>
        </w:tc>
        <w:tc>
          <w:tcPr>
            <w:tcW w:w="134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鄂托克前旗</w:t>
            </w: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小学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11.83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23.852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1359.21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12.449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31.623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0.065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0.065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0.045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0.638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0.865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0.764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0.442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0.643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0.482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0.584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初中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11.17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21.816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955.064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11.554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35.036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0.084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0.059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0.054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0.66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0.577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0.486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0.203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0.401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0.291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0.191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0.531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0.418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kern w:val="0"/>
                <w:sz w:val="18"/>
                <w:szCs w:val="18"/>
              </w:rPr>
              <w:t>12</w:t>
            </w:r>
          </w:p>
        </w:tc>
        <w:tc>
          <w:tcPr>
            <w:tcW w:w="1134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鄂尔多斯市</w:t>
            </w:r>
          </w:p>
        </w:tc>
        <w:tc>
          <w:tcPr>
            <w:tcW w:w="134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伊金霍洛旗</w:t>
            </w: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小学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7.478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19.803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1621.19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13.591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21.953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0.079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0.079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0.04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0.538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0.854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0.622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0.489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0.414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0.56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0.553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0.587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0.577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初中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10.396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27.963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2681.72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16.681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47.153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0.117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0.111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0.06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0.406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0.841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0.437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0.424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0.223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0.299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0.334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0.413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kern w:val="0"/>
                <w:sz w:val="18"/>
                <w:szCs w:val="18"/>
              </w:rPr>
              <w:t>13</w:t>
            </w:r>
          </w:p>
        </w:tc>
        <w:tc>
          <w:tcPr>
            <w:tcW w:w="1134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呼伦贝尔市</w:t>
            </w:r>
          </w:p>
        </w:tc>
        <w:tc>
          <w:tcPr>
            <w:tcW w:w="134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根河市</w:t>
            </w: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小学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6.156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17.773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1047.55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12.219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36.963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0.142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0.134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0.115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0.723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0.495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0.243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0.689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0.655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0.443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0.515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初中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10.015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25.966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2553.2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15.413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53.795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0.232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0.189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0.273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0.272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0.945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0.214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0.233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0.314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0.285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0.357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0.361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kern w:val="0"/>
                <w:sz w:val="18"/>
                <w:szCs w:val="18"/>
              </w:rPr>
              <w:t>14</w:t>
            </w:r>
          </w:p>
        </w:tc>
        <w:tc>
          <w:tcPr>
            <w:tcW w:w="1134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呼伦贝尔市</w:t>
            </w:r>
          </w:p>
        </w:tc>
        <w:tc>
          <w:tcPr>
            <w:tcW w:w="134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陈巴尔虎旗</w:t>
            </w: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小学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8.264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13.598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3742.16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13.188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20.031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0.148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0.148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0.13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0.641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0.465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0.294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0.183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0.756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0.756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0.814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0.529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初中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10.408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46.796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5323.5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11.622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31.198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0.218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0.164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0.183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0.033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0.59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0.072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0.245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0.205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0.229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0.175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0.23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kern w:val="0"/>
                <w:sz w:val="18"/>
                <w:szCs w:val="18"/>
              </w:rPr>
              <w:t>15</w:t>
            </w:r>
          </w:p>
        </w:tc>
        <w:tc>
          <w:tcPr>
            <w:tcW w:w="1134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呼伦贝尔市</w:t>
            </w:r>
          </w:p>
        </w:tc>
        <w:tc>
          <w:tcPr>
            <w:tcW w:w="134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新巴尔虎左旗</w:t>
            </w: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小学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4.623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31.161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4127.67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21.858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20.346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0.111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0.109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0.09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0.375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0.354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0.585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0.425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0.053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0.374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0.349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0.451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0.371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初中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8.796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47.543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8407.01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37.39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29.403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0.221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0.171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0.174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0.279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0.194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0.365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0.411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0.065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0.478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0.484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0.397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0.334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kern w:val="0"/>
                <w:sz w:val="18"/>
                <w:szCs w:val="18"/>
              </w:rPr>
              <w:lastRenderedPageBreak/>
              <w:t>16</w:t>
            </w:r>
          </w:p>
        </w:tc>
        <w:tc>
          <w:tcPr>
            <w:tcW w:w="1134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呼伦贝尔市</w:t>
            </w:r>
          </w:p>
        </w:tc>
        <w:tc>
          <w:tcPr>
            <w:tcW w:w="134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鄂温克族自治旗</w:t>
            </w: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小学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6.767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17.654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2897.89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8.942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15.789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0.262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0.254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0.243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0.433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0.492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0.607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0.133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0.137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0.592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0.577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0.555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0.441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初中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8.352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27.958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3470.98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10.351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26.705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0.158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0.122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0.127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0.228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0.233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0.426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0.039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0.858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0.918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0.331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0.382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kern w:val="0"/>
                <w:sz w:val="18"/>
                <w:szCs w:val="18"/>
              </w:rPr>
              <w:t>17</w:t>
            </w:r>
          </w:p>
        </w:tc>
        <w:tc>
          <w:tcPr>
            <w:tcW w:w="1134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巴彦淖尔市</w:t>
            </w:r>
          </w:p>
        </w:tc>
        <w:tc>
          <w:tcPr>
            <w:tcW w:w="134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磴口县</w:t>
            </w: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小学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4.497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19.109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1101.3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9.273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16.13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0.086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0.082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0.064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0.449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1.758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0.589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0.376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0.076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0.597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0.566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0.541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0.619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初中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5.553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13.51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2377.59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9.657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26.893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0.086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0.075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0.057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0.454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0.045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0.009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0.045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0.234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0.146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0.275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0.165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kern w:val="0"/>
                <w:sz w:val="18"/>
                <w:szCs w:val="18"/>
              </w:rPr>
              <w:t>18</w:t>
            </w:r>
          </w:p>
        </w:tc>
        <w:tc>
          <w:tcPr>
            <w:tcW w:w="1134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巴彦淖尔市</w:t>
            </w:r>
          </w:p>
        </w:tc>
        <w:tc>
          <w:tcPr>
            <w:tcW w:w="134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乌拉特后旗</w:t>
            </w: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小学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5.232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20.435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2545.8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9.568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30.979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0.111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0.103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0.094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0.237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0.611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0.298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0.158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0.187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0.249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0.239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0.195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0.272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初中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5.473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25.149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3089.03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10.787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29.441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0.135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0.118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0.102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0.236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0.401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0.203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0.121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0.328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0.273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0.356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0.266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kern w:val="0"/>
                <w:sz w:val="18"/>
                <w:szCs w:val="18"/>
              </w:rPr>
              <w:t>19</w:t>
            </w:r>
          </w:p>
        </w:tc>
        <w:tc>
          <w:tcPr>
            <w:tcW w:w="1134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兴安盟</w:t>
            </w:r>
          </w:p>
        </w:tc>
        <w:tc>
          <w:tcPr>
            <w:tcW w:w="134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阿尔山市</w:t>
            </w: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小学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10.675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35.377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3174.18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12.726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52.336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0.144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0.095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0.476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0.819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0.928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0.442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0.087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0.226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0.243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0.268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0.436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初中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5.171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29.763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2856.05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15.788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60.344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0.242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0.188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0.152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0.089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0.132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0.222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0.136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0.336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0.321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0.286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0.214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kern w:val="0"/>
                <w:sz w:val="18"/>
                <w:szCs w:val="18"/>
              </w:rPr>
              <w:t>20</w:t>
            </w:r>
          </w:p>
        </w:tc>
        <w:tc>
          <w:tcPr>
            <w:tcW w:w="1134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锡林郭勒盟</w:t>
            </w:r>
          </w:p>
        </w:tc>
        <w:tc>
          <w:tcPr>
            <w:tcW w:w="134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阿巴嘎旗</w:t>
            </w: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小学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9.647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22.982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4245.94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23.608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43.506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0.115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0.114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0.091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0.054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0.308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0.061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0.356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0.075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0.291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0.288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0.28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0.214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初中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10.049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40.749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5127.02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31.878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34.905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0.129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0.101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0.114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0.018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0.159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0.072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0.247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0.043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0.035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0.005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0.105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0.085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kern w:val="0"/>
                <w:sz w:val="18"/>
                <w:szCs w:val="18"/>
              </w:rPr>
              <w:lastRenderedPageBreak/>
              <w:t>21</w:t>
            </w:r>
          </w:p>
        </w:tc>
        <w:tc>
          <w:tcPr>
            <w:tcW w:w="1134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锡林郭勒盟</w:t>
            </w:r>
          </w:p>
        </w:tc>
        <w:tc>
          <w:tcPr>
            <w:tcW w:w="134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苏尼特右旗</w:t>
            </w: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小学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7.546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22.729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1698.6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11.295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35.325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0.114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0.088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0.525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0.453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0.517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0.362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0.395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0.396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0.35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0.422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初中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8.254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34.559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1951.6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13.197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35.518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0.116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0.084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0.096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0.164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0.307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0.146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0.122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0.121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0.14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kern w:val="0"/>
                <w:sz w:val="18"/>
                <w:szCs w:val="18"/>
              </w:rPr>
              <w:t>22</w:t>
            </w:r>
          </w:p>
        </w:tc>
        <w:tc>
          <w:tcPr>
            <w:tcW w:w="1134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锡林郭勒盟</w:t>
            </w:r>
          </w:p>
        </w:tc>
        <w:tc>
          <w:tcPr>
            <w:tcW w:w="134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东乌珠穆沁旗</w:t>
            </w: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小学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4.89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15.663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1652.72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9.483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17.055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0.075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0.071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0.055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0.415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0.432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0.493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0.431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0.163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0.216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0.206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0.319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初中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6.524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30.098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2289.18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10.212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25.442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0.075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0.066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0.232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0.475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0.098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0.114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0.023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0.195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0.171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0.155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0.183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kern w:val="0"/>
                <w:sz w:val="18"/>
                <w:szCs w:val="18"/>
              </w:rPr>
              <w:t>23</w:t>
            </w:r>
          </w:p>
        </w:tc>
        <w:tc>
          <w:tcPr>
            <w:tcW w:w="1134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锡林郭勒盟</w:t>
            </w:r>
          </w:p>
        </w:tc>
        <w:tc>
          <w:tcPr>
            <w:tcW w:w="134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西乌珠穆沁旗</w:t>
            </w: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小学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6.202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15.362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3035.24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16.752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33.335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0.065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0.064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0.043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0.192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0.495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0.207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0.085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0.134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0.056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0.057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0.305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0.192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初中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6.627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20.382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4539.25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19.045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45.827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0.089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0.079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0.059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0.115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0.235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0.043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0.039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0.149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0.103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0.235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0.124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kern w:val="0"/>
                <w:sz w:val="18"/>
                <w:szCs w:val="18"/>
              </w:rPr>
              <w:t>2</w:t>
            </w:r>
            <w:r>
              <w:rPr>
                <w:rFonts w:ascii="Times New Roman" w:hAnsi="Times New Roman" w:hint="eastAsia"/>
                <w:bCs/>
                <w:kern w:val="0"/>
                <w:sz w:val="18"/>
                <w:szCs w:val="18"/>
              </w:rPr>
              <w:t>4</w:t>
            </w:r>
          </w:p>
        </w:tc>
        <w:tc>
          <w:tcPr>
            <w:tcW w:w="1134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锡林郭勒盟</w:t>
            </w:r>
          </w:p>
        </w:tc>
        <w:tc>
          <w:tcPr>
            <w:tcW w:w="1349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镶黄旗</w:t>
            </w: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小学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7.064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21.791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1009.58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17.539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17.571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0.097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0.094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0.07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0.048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0.192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0.111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0.138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0.068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0.047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0.055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0.218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0.11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初中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8.373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27.268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2089.07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22.419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41.417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0.108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0.089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0.077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0.162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0.107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0.058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0.372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0.061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0.103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0.062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0.233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0.145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bCs/>
                <w:kern w:val="0"/>
                <w:sz w:val="18"/>
                <w:szCs w:val="18"/>
              </w:rPr>
              <w:t>25</w:t>
            </w:r>
          </w:p>
        </w:tc>
        <w:tc>
          <w:tcPr>
            <w:tcW w:w="1134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kern w:val="0"/>
                <w:sz w:val="18"/>
                <w:szCs w:val="18"/>
              </w:rPr>
              <w:t>阿拉善盟</w:t>
            </w:r>
          </w:p>
        </w:tc>
        <w:tc>
          <w:tcPr>
            <w:tcW w:w="1349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额济纳旗</w:t>
            </w: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小学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5.68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21.585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2919.17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10.037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32.412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0.093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0.089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0.063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 w:hint="eastAsia"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left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0.257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0.732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1.404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0.647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0.513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0.373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0.299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0.393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0.577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 w:val="restart"/>
            <w:tcBorders>
              <w:top w:val="single" w:sz="8" w:space="0" w:color="4BACC6"/>
              <w:left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初中</w:t>
            </w: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全县平均值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7.364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32.195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5339.43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16.806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65.305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0.135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0.124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0.068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shd w:val="clear" w:color="auto" w:fill="D2EAF1"/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3D1965" w:rsidTr="000475A5">
        <w:trPr>
          <w:trHeight w:val="369"/>
          <w:jc w:val="center"/>
        </w:trPr>
        <w:tc>
          <w:tcPr>
            <w:tcW w:w="568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宋体" w:hAnsi="宋体"/>
                <w:bCs/>
                <w:kern w:val="0"/>
                <w:sz w:val="18"/>
                <w:szCs w:val="18"/>
              </w:rPr>
            </w:pPr>
          </w:p>
        </w:tc>
        <w:tc>
          <w:tcPr>
            <w:tcW w:w="1349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bCs/>
                <w:kern w:val="0"/>
                <w:sz w:val="18"/>
                <w:szCs w:val="18"/>
              </w:rPr>
            </w:pPr>
          </w:p>
        </w:tc>
        <w:tc>
          <w:tcPr>
            <w:tcW w:w="840" w:type="dxa"/>
            <w:vMerge/>
            <w:tcBorders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Default="003D1965" w:rsidP="000475A5">
            <w:pPr>
              <w:widowControl/>
              <w:spacing w:line="240" w:lineRule="exac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/>
                <w:kern w:val="0"/>
                <w:sz w:val="18"/>
                <w:szCs w:val="18"/>
              </w:rPr>
              <w:t>差异系数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0.15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0.415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0.654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0.274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0.092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0.724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0.567</w:t>
            </w:r>
          </w:p>
        </w:tc>
        <w:tc>
          <w:tcPr>
            <w:tcW w:w="1091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1.28</w:t>
            </w:r>
          </w:p>
        </w:tc>
        <w:tc>
          <w:tcPr>
            <w:tcW w:w="1098" w:type="dxa"/>
            <w:tcBorders>
              <w:top w:val="single" w:sz="8" w:space="0" w:color="4BACC6"/>
              <w:left w:val="single" w:sz="8" w:space="0" w:color="4BACC6"/>
              <w:bottom w:val="single" w:sz="8" w:space="0" w:color="4BACC6"/>
              <w:right w:val="single" w:sz="8" w:space="0" w:color="4BACC6"/>
            </w:tcBorders>
            <w:vAlign w:val="center"/>
          </w:tcPr>
          <w:p w:rsidR="003D1965" w:rsidRPr="009F28AC" w:rsidRDefault="003D1965" w:rsidP="000475A5">
            <w:pPr>
              <w:jc w:val="center"/>
              <w:rPr>
                <w:rFonts w:ascii="Times New Roman" w:hAnsi="Times New Roman"/>
                <w:szCs w:val="21"/>
              </w:rPr>
            </w:pPr>
            <w:r w:rsidRPr="009F28AC">
              <w:rPr>
                <w:rFonts w:ascii="Times New Roman" w:hAnsi="Times New Roman"/>
                <w:szCs w:val="21"/>
              </w:rPr>
              <w:t>0.52</w:t>
            </w:r>
          </w:p>
        </w:tc>
      </w:tr>
    </w:tbl>
    <w:p w:rsidR="003D1965" w:rsidRDefault="003D1965" w:rsidP="003D1965">
      <w:pPr>
        <w:adjustRightInd w:val="0"/>
        <w:snapToGrid w:val="0"/>
        <w:spacing w:line="600" w:lineRule="exact"/>
        <w:rPr>
          <w:rFonts w:ascii="仿宋_GB2312" w:eastAsia="仿宋_GB2312" w:hAnsi="仿宋" w:hint="eastAsia"/>
          <w:sz w:val="32"/>
          <w:szCs w:val="32"/>
        </w:rPr>
        <w:sectPr w:rsidR="003D1965" w:rsidSect="00B41664">
          <w:pgSz w:w="16838" w:h="11906" w:orient="landscape"/>
          <w:pgMar w:top="1531" w:right="1191" w:bottom="1531" w:left="1701" w:header="851" w:footer="992" w:gutter="0"/>
          <w:cols w:space="720"/>
          <w:docGrid w:linePitch="312"/>
        </w:sectPr>
      </w:pPr>
    </w:p>
    <w:p w:rsidR="009A403E" w:rsidRDefault="009A403E">
      <w:bookmarkStart w:id="0" w:name="_GoBack"/>
      <w:bookmarkEnd w:id="0"/>
    </w:p>
    <w:sectPr w:rsidR="009A40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5393" w:rsidRDefault="00725393" w:rsidP="003D1965">
      <w:r>
        <w:separator/>
      </w:r>
    </w:p>
  </w:endnote>
  <w:endnote w:type="continuationSeparator" w:id="0">
    <w:p w:rsidR="00725393" w:rsidRDefault="00725393" w:rsidP="003D19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5393" w:rsidRDefault="00725393" w:rsidP="003D1965">
      <w:r>
        <w:separator/>
      </w:r>
    </w:p>
  </w:footnote>
  <w:footnote w:type="continuationSeparator" w:id="0">
    <w:p w:rsidR="00725393" w:rsidRDefault="00725393" w:rsidP="003D19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120D89"/>
    <w:multiLevelType w:val="hybridMultilevel"/>
    <w:tmpl w:val="EA067C68"/>
    <w:lvl w:ilvl="0" w:tplc="D6BA366A">
      <w:start w:val="1"/>
      <w:numFmt w:val="japaneseCounting"/>
      <w:lvlText w:val="（%1）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56322CE7"/>
    <w:multiLevelType w:val="singleLevel"/>
    <w:tmpl w:val="56322CE7"/>
    <w:lvl w:ilvl="0">
      <w:start w:val="2"/>
      <w:numFmt w:val="chineseCounting"/>
      <w:suff w:val="nothing"/>
      <w:lvlText w:val="（%1）"/>
      <w:lvlJc w:val="left"/>
    </w:lvl>
  </w:abstractNum>
  <w:abstractNum w:abstractNumId="2">
    <w:nsid w:val="56332BB6"/>
    <w:multiLevelType w:val="singleLevel"/>
    <w:tmpl w:val="56332BB6"/>
    <w:lvl w:ilvl="0">
      <w:start w:val="1"/>
      <w:numFmt w:val="chineseCounting"/>
      <w:suff w:val="nothing"/>
      <w:lvlText w:val="（%1）"/>
      <w:lvlJc w:val="left"/>
    </w:lvl>
  </w:abstractNum>
  <w:abstractNum w:abstractNumId="3">
    <w:nsid w:val="56339842"/>
    <w:multiLevelType w:val="singleLevel"/>
    <w:tmpl w:val="56339842"/>
    <w:lvl w:ilvl="0">
      <w:start w:val="1"/>
      <w:numFmt w:val="decimal"/>
      <w:suff w:val="nothing"/>
      <w:lvlText w:val="%1、"/>
      <w:lvlJc w:val="left"/>
    </w:lvl>
  </w:abstractNum>
  <w:abstractNum w:abstractNumId="4">
    <w:nsid w:val="5633985A"/>
    <w:multiLevelType w:val="singleLevel"/>
    <w:tmpl w:val="5633985A"/>
    <w:lvl w:ilvl="0">
      <w:start w:val="5"/>
      <w:numFmt w:val="chineseCounting"/>
      <w:suff w:val="nothing"/>
      <w:lvlText w:val="（%1）"/>
      <w:lvlJc w:val="left"/>
    </w:lvl>
  </w:abstractNum>
  <w:abstractNum w:abstractNumId="5">
    <w:nsid w:val="56339982"/>
    <w:multiLevelType w:val="singleLevel"/>
    <w:tmpl w:val="56339982"/>
    <w:lvl w:ilvl="0">
      <w:start w:val="4"/>
      <w:numFmt w:val="decimal"/>
      <w:suff w:val="nothing"/>
      <w:lvlText w:val="%1、"/>
      <w:lvlJc w:val="left"/>
    </w:lvl>
  </w:abstractNum>
  <w:abstractNum w:abstractNumId="6">
    <w:nsid w:val="56339A84"/>
    <w:multiLevelType w:val="singleLevel"/>
    <w:tmpl w:val="56339A84"/>
    <w:lvl w:ilvl="0">
      <w:start w:val="9"/>
      <w:numFmt w:val="chineseCounting"/>
      <w:suff w:val="nothing"/>
      <w:lvlText w:val="（%1）"/>
      <w:lvlJc w:val="left"/>
    </w:lvl>
  </w:abstractNum>
  <w:abstractNum w:abstractNumId="7">
    <w:nsid w:val="56339FB4"/>
    <w:multiLevelType w:val="singleLevel"/>
    <w:tmpl w:val="56339FB4"/>
    <w:lvl w:ilvl="0">
      <w:start w:val="15"/>
      <w:numFmt w:val="chineseCounting"/>
      <w:suff w:val="nothing"/>
      <w:lvlText w:val="（%1）"/>
      <w:lvlJc w:val="left"/>
    </w:lvl>
  </w:abstractNum>
  <w:abstractNum w:abstractNumId="8">
    <w:nsid w:val="5633A108"/>
    <w:multiLevelType w:val="singleLevel"/>
    <w:tmpl w:val="5633A108"/>
    <w:lvl w:ilvl="0">
      <w:start w:val="19"/>
      <w:numFmt w:val="chineseCounting"/>
      <w:suff w:val="nothing"/>
      <w:lvlText w:val="（%1）"/>
      <w:lvlJc w:val="left"/>
    </w:lvl>
  </w:abstractNum>
  <w:abstractNum w:abstractNumId="9">
    <w:nsid w:val="5633A234"/>
    <w:multiLevelType w:val="singleLevel"/>
    <w:tmpl w:val="5633A234"/>
    <w:lvl w:ilvl="0">
      <w:start w:val="1"/>
      <w:numFmt w:val="decimal"/>
      <w:suff w:val="nothing"/>
      <w:lvlText w:val="%1、"/>
      <w:lvlJc w:val="left"/>
    </w:lvl>
  </w:abstractNum>
  <w:abstractNum w:abstractNumId="10">
    <w:nsid w:val="5633A2C2"/>
    <w:multiLevelType w:val="singleLevel"/>
    <w:tmpl w:val="5633A2C2"/>
    <w:lvl w:ilvl="0">
      <w:start w:val="1"/>
      <w:numFmt w:val="decimal"/>
      <w:suff w:val="nothing"/>
      <w:lvlText w:val="%1、"/>
      <w:lvlJc w:val="left"/>
    </w:lvl>
  </w:abstractNum>
  <w:abstractNum w:abstractNumId="11">
    <w:nsid w:val="5633A3B2"/>
    <w:multiLevelType w:val="singleLevel"/>
    <w:tmpl w:val="5633A3B2"/>
    <w:lvl w:ilvl="0">
      <w:start w:val="1"/>
      <w:numFmt w:val="decimal"/>
      <w:suff w:val="nothing"/>
      <w:lvlText w:val="%1、"/>
      <w:lvlJc w:val="left"/>
    </w:lvl>
  </w:abstractNum>
  <w:abstractNum w:abstractNumId="12">
    <w:nsid w:val="5633A3EF"/>
    <w:multiLevelType w:val="singleLevel"/>
    <w:tmpl w:val="5633A3EF"/>
    <w:lvl w:ilvl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6"/>
  </w:num>
  <w:num w:numId="5">
    <w:abstractNumId w:val="7"/>
  </w:num>
  <w:num w:numId="6">
    <w:abstractNumId w:val="3"/>
  </w:num>
  <w:num w:numId="7">
    <w:abstractNumId w:val="8"/>
  </w:num>
  <w:num w:numId="8">
    <w:abstractNumId w:val="9"/>
  </w:num>
  <w:num w:numId="9">
    <w:abstractNumId w:val="10"/>
  </w:num>
  <w:num w:numId="10">
    <w:abstractNumId w:val="11"/>
  </w:num>
  <w:num w:numId="11">
    <w:abstractNumId w:val="12"/>
  </w:num>
  <w:num w:numId="12">
    <w:abstractNumId w:val="1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0E3E"/>
    <w:rsid w:val="001442D6"/>
    <w:rsid w:val="003D1965"/>
    <w:rsid w:val="00725393"/>
    <w:rsid w:val="009A403E"/>
    <w:rsid w:val="009C0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96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D19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D1965"/>
    <w:rPr>
      <w:sz w:val="18"/>
      <w:szCs w:val="18"/>
    </w:rPr>
  </w:style>
  <w:style w:type="paragraph" w:styleId="a4">
    <w:name w:val="footer"/>
    <w:basedOn w:val="a"/>
    <w:link w:val="Char0"/>
    <w:unhideWhenUsed/>
    <w:rsid w:val="003D19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D1965"/>
    <w:rPr>
      <w:sz w:val="18"/>
      <w:szCs w:val="18"/>
    </w:rPr>
  </w:style>
  <w:style w:type="character" w:styleId="a5">
    <w:name w:val="Strong"/>
    <w:qFormat/>
    <w:rsid w:val="003D1965"/>
    <w:rPr>
      <w:b/>
      <w:bCs/>
    </w:rPr>
  </w:style>
  <w:style w:type="character" w:styleId="a6">
    <w:name w:val="Hyperlink"/>
    <w:rsid w:val="003D1965"/>
    <w:rPr>
      <w:color w:val="0000FF"/>
      <w:u w:val="single"/>
    </w:rPr>
  </w:style>
  <w:style w:type="character" w:styleId="a7">
    <w:name w:val="page number"/>
    <w:basedOn w:val="a0"/>
    <w:rsid w:val="003D1965"/>
  </w:style>
  <w:style w:type="character" w:styleId="a8">
    <w:name w:val="annotation reference"/>
    <w:rsid w:val="003D1965"/>
    <w:rPr>
      <w:sz w:val="21"/>
      <w:szCs w:val="21"/>
    </w:rPr>
  </w:style>
  <w:style w:type="character" w:customStyle="1" w:styleId="Char1">
    <w:name w:val="批注框文本 Char"/>
    <w:link w:val="a9"/>
    <w:semiHidden/>
    <w:rsid w:val="003D1965"/>
    <w:rPr>
      <w:sz w:val="18"/>
      <w:szCs w:val="18"/>
    </w:rPr>
  </w:style>
  <w:style w:type="paragraph" w:styleId="a9">
    <w:name w:val="Balloon Text"/>
    <w:basedOn w:val="a"/>
    <w:link w:val="Char1"/>
    <w:semiHidden/>
    <w:rsid w:val="003D1965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批注框文本 Char1"/>
    <w:basedOn w:val="a0"/>
    <w:semiHidden/>
    <w:rsid w:val="003D1965"/>
    <w:rPr>
      <w:rFonts w:ascii="Calibri" w:eastAsia="宋体" w:hAnsi="Calibri" w:cs="Times New Roman"/>
      <w:sz w:val="18"/>
      <w:szCs w:val="18"/>
    </w:rPr>
  </w:style>
  <w:style w:type="character" w:customStyle="1" w:styleId="Char11">
    <w:name w:val="页脚 Char1"/>
    <w:basedOn w:val="a0"/>
    <w:semiHidden/>
    <w:rsid w:val="003D1965"/>
    <w:rPr>
      <w:kern w:val="2"/>
      <w:sz w:val="18"/>
      <w:szCs w:val="18"/>
    </w:rPr>
  </w:style>
  <w:style w:type="character" w:customStyle="1" w:styleId="Char12">
    <w:name w:val="页眉 Char1"/>
    <w:basedOn w:val="a0"/>
    <w:semiHidden/>
    <w:rsid w:val="003D1965"/>
    <w:rPr>
      <w:kern w:val="2"/>
      <w:sz w:val="18"/>
      <w:szCs w:val="18"/>
    </w:rPr>
  </w:style>
  <w:style w:type="character" w:customStyle="1" w:styleId="Char2">
    <w:name w:val="文档结构图 Char"/>
    <w:link w:val="aa"/>
    <w:rsid w:val="003D1965"/>
    <w:rPr>
      <w:rFonts w:ascii="宋体"/>
      <w:sz w:val="18"/>
      <w:szCs w:val="18"/>
    </w:rPr>
  </w:style>
  <w:style w:type="paragraph" w:styleId="aa">
    <w:name w:val="Document Map"/>
    <w:basedOn w:val="a"/>
    <w:link w:val="Char2"/>
    <w:rsid w:val="003D1965"/>
    <w:rPr>
      <w:rFonts w:ascii="宋体" w:eastAsiaTheme="minorEastAsia" w:hAnsiTheme="minorHAnsi" w:cstheme="minorBidi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3D1965"/>
    <w:rPr>
      <w:rFonts w:ascii="宋体" w:eastAsia="宋体" w:hAnsi="Calibri" w:cs="Times New Roman"/>
      <w:sz w:val="18"/>
      <w:szCs w:val="18"/>
    </w:rPr>
  </w:style>
  <w:style w:type="character" w:customStyle="1" w:styleId="Char3">
    <w:name w:val="纯文本 Char"/>
    <w:link w:val="ab"/>
    <w:rsid w:val="003D1965"/>
    <w:rPr>
      <w:rFonts w:ascii="宋体" w:hAnsi="Courier New"/>
      <w:szCs w:val="21"/>
    </w:rPr>
  </w:style>
  <w:style w:type="paragraph" w:styleId="ab">
    <w:name w:val="Plain Text"/>
    <w:basedOn w:val="a"/>
    <w:link w:val="Char3"/>
    <w:rsid w:val="003D1965"/>
    <w:rPr>
      <w:rFonts w:ascii="宋体" w:eastAsiaTheme="minorEastAsia" w:hAnsi="Courier New" w:cstheme="minorBidi"/>
      <w:szCs w:val="21"/>
    </w:rPr>
  </w:style>
  <w:style w:type="character" w:customStyle="1" w:styleId="Char14">
    <w:name w:val="纯文本 Char1"/>
    <w:basedOn w:val="a0"/>
    <w:uiPriority w:val="99"/>
    <w:semiHidden/>
    <w:rsid w:val="003D1965"/>
    <w:rPr>
      <w:rFonts w:ascii="宋体" w:eastAsia="宋体" w:hAnsi="Courier New" w:cs="Courier New"/>
      <w:szCs w:val="21"/>
    </w:rPr>
  </w:style>
  <w:style w:type="character" w:customStyle="1" w:styleId="Char4">
    <w:name w:val="批注主题 Char"/>
    <w:link w:val="ac"/>
    <w:rsid w:val="003D1965"/>
    <w:rPr>
      <w:b/>
      <w:bCs/>
    </w:rPr>
  </w:style>
  <w:style w:type="paragraph" w:styleId="ad">
    <w:name w:val="annotation text"/>
    <w:basedOn w:val="a"/>
    <w:link w:val="Char5"/>
    <w:semiHidden/>
    <w:unhideWhenUsed/>
    <w:rsid w:val="003D1965"/>
    <w:pPr>
      <w:jc w:val="left"/>
    </w:pPr>
  </w:style>
  <w:style w:type="character" w:customStyle="1" w:styleId="Char5">
    <w:name w:val="批注文字 Char"/>
    <w:basedOn w:val="a0"/>
    <w:link w:val="ad"/>
    <w:semiHidden/>
    <w:rsid w:val="003D1965"/>
    <w:rPr>
      <w:rFonts w:ascii="Calibri" w:eastAsia="宋体" w:hAnsi="Calibri" w:cs="Times New Roman"/>
    </w:rPr>
  </w:style>
  <w:style w:type="paragraph" w:styleId="ac">
    <w:name w:val="annotation subject"/>
    <w:basedOn w:val="ad"/>
    <w:next w:val="ad"/>
    <w:link w:val="Char4"/>
    <w:rsid w:val="003D1965"/>
    <w:rPr>
      <w:rFonts w:asciiTheme="minorHAnsi" w:eastAsiaTheme="minorEastAsia" w:hAnsiTheme="minorHAnsi" w:cstheme="minorBidi"/>
      <w:b/>
      <w:bCs/>
    </w:rPr>
  </w:style>
  <w:style w:type="character" w:customStyle="1" w:styleId="Char15">
    <w:name w:val="批注主题 Char1"/>
    <w:basedOn w:val="Char5"/>
    <w:semiHidden/>
    <w:rsid w:val="003D1965"/>
    <w:rPr>
      <w:rFonts w:ascii="Calibri" w:eastAsia="宋体" w:hAnsi="Calibri" w:cs="Times New Roman"/>
      <w:b/>
      <w:bCs/>
    </w:rPr>
  </w:style>
  <w:style w:type="paragraph" w:styleId="ae">
    <w:name w:val="Normal (Web)"/>
    <w:basedOn w:val="a"/>
    <w:rsid w:val="003D1965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rsid w:val="003D1965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3D1965"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paragraph" w:customStyle="1" w:styleId="CharCharCharCharCharChar1Char">
    <w:name w:val="Char Char Char Char Char Char1 Char"/>
    <w:basedOn w:val="a"/>
    <w:rsid w:val="003D1965"/>
    <w:pPr>
      <w:widowControl/>
      <w:spacing w:after="160" w:line="240" w:lineRule="exact"/>
      <w:jc w:val="left"/>
    </w:pPr>
    <w:rPr>
      <w:rFonts w:ascii="Times New Roman" w:hAnsi="Times New Roman"/>
      <w:szCs w:val="20"/>
    </w:rPr>
  </w:style>
  <w:style w:type="paragraph" w:customStyle="1" w:styleId="CharChar">
    <w:name w:val="Char Char"/>
    <w:basedOn w:val="a"/>
    <w:rsid w:val="003D1965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2">
    <w:name w:val="Char Char2"/>
    <w:basedOn w:val="a"/>
    <w:rsid w:val="003D1965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NormalWeb">
    <w:name w:val="Normal (Web)"/>
    <w:basedOn w:val="a"/>
    <w:rsid w:val="003D1965"/>
    <w:pPr>
      <w:widowControl/>
      <w:spacing w:before="100" w:beforeAutospacing="1" w:after="100" w:afterAutospacing="1"/>
      <w:jc w:val="left"/>
    </w:pPr>
    <w:rPr>
      <w:rFonts w:hAnsi="宋体"/>
      <w:kern w:val="0"/>
      <w:sz w:val="24"/>
      <w:szCs w:val="20"/>
    </w:rPr>
  </w:style>
  <w:style w:type="paragraph" w:customStyle="1" w:styleId="Char1CharCharCharCharCharChar">
    <w:name w:val="Char1 Char Char Char Char Char Char"/>
    <w:basedOn w:val="a"/>
    <w:rsid w:val="003D1965"/>
    <w:pPr>
      <w:tabs>
        <w:tab w:val="left" w:pos="425"/>
      </w:tabs>
      <w:ind w:left="425" w:hanging="425"/>
    </w:pPr>
    <w:rPr>
      <w:rFonts w:ascii="Times New Roman" w:eastAsia="仿宋_GB2312" w:hAnsi="Times New Roman"/>
      <w:snapToGrid w:val="0"/>
      <w:kern w:val="24"/>
      <w:sz w:val="24"/>
      <w:szCs w:val="32"/>
    </w:rPr>
  </w:style>
  <w:style w:type="paragraph" w:customStyle="1" w:styleId="CharChar0">
    <w:name w:val=" Char Char"/>
    <w:basedOn w:val="a"/>
    <w:rsid w:val="003D1965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p0">
    <w:name w:val="p0"/>
    <w:basedOn w:val="a"/>
    <w:rsid w:val="003D1965"/>
    <w:pPr>
      <w:widowControl/>
    </w:pPr>
    <w:rPr>
      <w:rFonts w:ascii="Times New Roman" w:hAnsi="Times New Roman"/>
      <w:kern w:val="0"/>
      <w:szCs w:val="21"/>
    </w:rPr>
  </w:style>
  <w:style w:type="paragraph" w:customStyle="1" w:styleId="p17">
    <w:name w:val="p17"/>
    <w:basedOn w:val="a"/>
    <w:rsid w:val="003D1965"/>
    <w:pPr>
      <w:widowControl/>
    </w:pPr>
    <w:rPr>
      <w:rFonts w:ascii="Times New Roman" w:hAnsi="Times New Roman"/>
      <w:kern w:val="0"/>
      <w:szCs w:val="21"/>
    </w:rPr>
  </w:style>
  <w:style w:type="paragraph" w:customStyle="1" w:styleId="ListParagraph">
    <w:name w:val="List Paragraph"/>
    <w:basedOn w:val="a"/>
    <w:rsid w:val="003D1965"/>
    <w:pPr>
      <w:ind w:firstLineChars="200" w:firstLine="420"/>
    </w:pPr>
  </w:style>
  <w:style w:type="paragraph" w:customStyle="1" w:styleId="CharChar1">
    <w:name w:val="Char Char1"/>
    <w:basedOn w:val="a"/>
    <w:rsid w:val="003D1965"/>
    <w:rPr>
      <w:rFonts w:ascii="Times New Roman" w:hAnsi="Times New Roman"/>
      <w:szCs w:val="20"/>
    </w:rPr>
  </w:style>
  <w:style w:type="paragraph" w:styleId="af">
    <w:name w:val="List Paragraph"/>
    <w:basedOn w:val="a"/>
    <w:qFormat/>
    <w:rsid w:val="003D1965"/>
    <w:pPr>
      <w:ind w:firstLineChars="200" w:firstLine="420"/>
    </w:pPr>
  </w:style>
  <w:style w:type="paragraph" w:customStyle="1" w:styleId="CharChar6">
    <w:name w:val=" Char Char6"/>
    <w:basedOn w:val="a"/>
    <w:rsid w:val="003D1965"/>
  </w:style>
  <w:style w:type="paragraph" w:customStyle="1" w:styleId="Char6">
    <w:name w:val="Char"/>
    <w:basedOn w:val="a"/>
    <w:rsid w:val="003D1965"/>
  </w:style>
  <w:style w:type="character" w:styleId="af0">
    <w:name w:val="FollowedHyperlink"/>
    <w:basedOn w:val="a0"/>
    <w:uiPriority w:val="99"/>
    <w:semiHidden/>
    <w:unhideWhenUsed/>
    <w:rsid w:val="003D1965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annotation subjec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196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D19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D1965"/>
    <w:rPr>
      <w:sz w:val="18"/>
      <w:szCs w:val="18"/>
    </w:rPr>
  </w:style>
  <w:style w:type="paragraph" w:styleId="a4">
    <w:name w:val="footer"/>
    <w:basedOn w:val="a"/>
    <w:link w:val="Char0"/>
    <w:unhideWhenUsed/>
    <w:rsid w:val="003D19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D1965"/>
    <w:rPr>
      <w:sz w:val="18"/>
      <w:szCs w:val="18"/>
    </w:rPr>
  </w:style>
  <w:style w:type="character" w:styleId="a5">
    <w:name w:val="Strong"/>
    <w:qFormat/>
    <w:rsid w:val="003D1965"/>
    <w:rPr>
      <w:b/>
      <w:bCs/>
    </w:rPr>
  </w:style>
  <w:style w:type="character" w:styleId="a6">
    <w:name w:val="Hyperlink"/>
    <w:rsid w:val="003D1965"/>
    <w:rPr>
      <w:color w:val="0000FF"/>
      <w:u w:val="single"/>
    </w:rPr>
  </w:style>
  <w:style w:type="character" w:styleId="a7">
    <w:name w:val="page number"/>
    <w:basedOn w:val="a0"/>
    <w:rsid w:val="003D1965"/>
  </w:style>
  <w:style w:type="character" w:styleId="a8">
    <w:name w:val="annotation reference"/>
    <w:rsid w:val="003D1965"/>
    <w:rPr>
      <w:sz w:val="21"/>
      <w:szCs w:val="21"/>
    </w:rPr>
  </w:style>
  <w:style w:type="character" w:customStyle="1" w:styleId="Char1">
    <w:name w:val="批注框文本 Char"/>
    <w:link w:val="a9"/>
    <w:semiHidden/>
    <w:rsid w:val="003D1965"/>
    <w:rPr>
      <w:sz w:val="18"/>
      <w:szCs w:val="18"/>
    </w:rPr>
  </w:style>
  <w:style w:type="paragraph" w:styleId="a9">
    <w:name w:val="Balloon Text"/>
    <w:basedOn w:val="a"/>
    <w:link w:val="Char1"/>
    <w:semiHidden/>
    <w:rsid w:val="003D1965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0">
    <w:name w:val="批注框文本 Char1"/>
    <w:basedOn w:val="a0"/>
    <w:semiHidden/>
    <w:rsid w:val="003D1965"/>
    <w:rPr>
      <w:rFonts w:ascii="Calibri" w:eastAsia="宋体" w:hAnsi="Calibri" w:cs="Times New Roman"/>
      <w:sz w:val="18"/>
      <w:szCs w:val="18"/>
    </w:rPr>
  </w:style>
  <w:style w:type="character" w:customStyle="1" w:styleId="Char11">
    <w:name w:val="页脚 Char1"/>
    <w:basedOn w:val="a0"/>
    <w:semiHidden/>
    <w:rsid w:val="003D1965"/>
    <w:rPr>
      <w:kern w:val="2"/>
      <w:sz w:val="18"/>
      <w:szCs w:val="18"/>
    </w:rPr>
  </w:style>
  <w:style w:type="character" w:customStyle="1" w:styleId="Char12">
    <w:name w:val="页眉 Char1"/>
    <w:basedOn w:val="a0"/>
    <w:semiHidden/>
    <w:rsid w:val="003D1965"/>
    <w:rPr>
      <w:kern w:val="2"/>
      <w:sz w:val="18"/>
      <w:szCs w:val="18"/>
    </w:rPr>
  </w:style>
  <w:style w:type="character" w:customStyle="1" w:styleId="Char2">
    <w:name w:val="文档结构图 Char"/>
    <w:link w:val="aa"/>
    <w:rsid w:val="003D1965"/>
    <w:rPr>
      <w:rFonts w:ascii="宋体"/>
      <w:sz w:val="18"/>
      <w:szCs w:val="18"/>
    </w:rPr>
  </w:style>
  <w:style w:type="paragraph" w:styleId="aa">
    <w:name w:val="Document Map"/>
    <w:basedOn w:val="a"/>
    <w:link w:val="Char2"/>
    <w:rsid w:val="003D1965"/>
    <w:rPr>
      <w:rFonts w:ascii="宋体" w:eastAsiaTheme="minorEastAsia" w:hAnsiTheme="minorHAnsi" w:cstheme="minorBidi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3D1965"/>
    <w:rPr>
      <w:rFonts w:ascii="宋体" w:eastAsia="宋体" w:hAnsi="Calibri" w:cs="Times New Roman"/>
      <w:sz w:val="18"/>
      <w:szCs w:val="18"/>
    </w:rPr>
  </w:style>
  <w:style w:type="character" w:customStyle="1" w:styleId="Char3">
    <w:name w:val="纯文本 Char"/>
    <w:link w:val="ab"/>
    <w:rsid w:val="003D1965"/>
    <w:rPr>
      <w:rFonts w:ascii="宋体" w:hAnsi="Courier New"/>
      <w:szCs w:val="21"/>
    </w:rPr>
  </w:style>
  <w:style w:type="paragraph" w:styleId="ab">
    <w:name w:val="Plain Text"/>
    <w:basedOn w:val="a"/>
    <w:link w:val="Char3"/>
    <w:rsid w:val="003D1965"/>
    <w:rPr>
      <w:rFonts w:ascii="宋体" w:eastAsiaTheme="minorEastAsia" w:hAnsi="Courier New" w:cstheme="minorBidi"/>
      <w:szCs w:val="21"/>
    </w:rPr>
  </w:style>
  <w:style w:type="character" w:customStyle="1" w:styleId="Char14">
    <w:name w:val="纯文本 Char1"/>
    <w:basedOn w:val="a0"/>
    <w:uiPriority w:val="99"/>
    <w:semiHidden/>
    <w:rsid w:val="003D1965"/>
    <w:rPr>
      <w:rFonts w:ascii="宋体" w:eastAsia="宋体" w:hAnsi="Courier New" w:cs="Courier New"/>
      <w:szCs w:val="21"/>
    </w:rPr>
  </w:style>
  <w:style w:type="character" w:customStyle="1" w:styleId="Char4">
    <w:name w:val="批注主题 Char"/>
    <w:link w:val="ac"/>
    <w:rsid w:val="003D1965"/>
    <w:rPr>
      <w:b/>
      <w:bCs/>
    </w:rPr>
  </w:style>
  <w:style w:type="paragraph" w:styleId="ad">
    <w:name w:val="annotation text"/>
    <w:basedOn w:val="a"/>
    <w:link w:val="Char5"/>
    <w:semiHidden/>
    <w:unhideWhenUsed/>
    <w:rsid w:val="003D1965"/>
    <w:pPr>
      <w:jc w:val="left"/>
    </w:pPr>
  </w:style>
  <w:style w:type="character" w:customStyle="1" w:styleId="Char5">
    <w:name w:val="批注文字 Char"/>
    <w:basedOn w:val="a0"/>
    <w:link w:val="ad"/>
    <w:semiHidden/>
    <w:rsid w:val="003D1965"/>
    <w:rPr>
      <w:rFonts w:ascii="Calibri" w:eastAsia="宋体" w:hAnsi="Calibri" w:cs="Times New Roman"/>
    </w:rPr>
  </w:style>
  <w:style w:type="paragraph" w:styleId="ac">
    <w:name w:val="annotation subject"/>
    <w:basedOn w:val="ad"/>
    <w:next w:val="ad"/>
    <w:link w:val="Char4"/>
    <w:rsid w:val="003D1965"/>
    <w:rPr>
      <w:rFonts w:asciiTheme="minorHAnsi" w:eastAsiaTheme="minorEastAsia" w:hAnsiTheme="minorHAnsi" w:cstheme="minorBidi"/>
      <w:b/>
      <w:bCs/>
    </w:rPr>
  </w:style>
  <w:style w:type="character" w:customStyle="1" w:styleId="Char15">
    <w:name w:val="批注主题 Char1"/>
    <w:basedOn w:val="Char5"/>
    <w:semiHidden/>
    <w:rsid w:val="003D1965"/>
    <w:rPr>
      <w:rFonts w:ascii="Calibri" w:eastAsia="宋体" w:hAnsi="Calibri" w:cs="Times New Roman"/>
      <w:b/>
      <w:bCs/>
    </w:rPr>
  </w:style>
  <w:style w:type="paragraph" w:styleId="ae">
    <w:name w:val="Normal (Web)"/>
    <w:basedOn w:val="a"/>
    <w:rsid w:val="003D1965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Default">
    <w:name w:val="Default"/>
    <w:rsid w:val="003D1965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rsid w:val="003D1965"/>
    <w:pPr>
      <w:widowControl/>
      <w:spacing w:after="160" w:line="240" w:lineRule="exact"/>
      <w:jc w:val="left"/>
    </w:pPr>
    <w:rPr>
      <w:rFonts w:ascii="Times New Roman" w:hAnsi="Times New Roman"/>
      <w:szCs w:val="24"/>
    </w:rPr>
  </w:style>
  <w:style w:type="paragraph" w:customStyle="1" w:styleId="CharCharCharCharCharChar1Char">
    <w:name w:val="Char Char Char Char Char Char1 Char"/>
    <w:basedOn w:val="a"/>
    <w:rsid w:val="003D1965"/>
    <w:pPr>
      <w:widowControl/>
      <w:spacing w:after="160" w:line="240" w:lineRule="exact"/>
      <w:jc w:val="left"/>
    </w:pPr>
    <w:rPr>
      <w:rFonts w:ascii="Times New Roman" w:hAnsi="Times New Roman"/>
      <w:szCs w:val="20"/>
    </w:rPr>
  </w:style>
  <w:style w:type="paragraph" w:customStyle="1" w:styleId="CharChar">
    <w:name w:val="Char Char"/>
    <w:basedOn w:val="a"/>
    <w:rsid w:val="003D1965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2">
    <w:name w:val="Char Char2"/>
    <w:basedOn w:val="a"/>
    <w:rsid w:val="003D1965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NormalWeb">
    <w:name w:val="Normal (Web)"/>
    <w:basedOn w:val="a"/>
    <w:rsid w:val="003D1965"/>
    <w:pPr>
      <w:widowControl/>
      <w:spacing w:before="100" w:beforeAutospacing="1" w:after="100" w:afterAutospacing="1"/>
      <w:jc w:val="left"/>
    </w:pPr>
    <w:rPr>
      <w:rFonts w:hAnsi="宋体"/>
      <w:kern w:val="0"/>
      <w:sz w:val="24"/>
      <w:szCs w:val="20"/>
    </w:rPr>
  </w:style>
  <w:style w:type="paragraph" w:customStyle="1" w:styleId="Char1CharCharCharCharCharChar">
    <w:name w:val="Char1 Char Char Char Char Char Char"/>
    <w:basedOn w:val="a"/>
    <w:rsid w:val="003D1965"/>
    <w:pPr>
      <w:tabs>
        <w:tab w:val="left" w:pos="425"/>
      </w:tabs>
      <w:ind w:left="425" w:hanging="425"/>
    </w:pPr>
    <w:rPr>
      <w:rFonts w:ascii="Times New Roman" w:eastAsia="仿宋_GB2312" w:hAnsi="Times New Roman"/>
      <w:snapToGrid w:val="0"/>
      <w:kern w:val="24"/>
      <w:sz w:val="24"/>
      <w:szCs w:val="32"/>
    </w:rPr>
  </w:style>
  <w:style w:type="paragraph" w:customStyle="1" w:styleId="CharChar0">
    <w:name w:val=" Char Char"/>
    <w:basedOn w:val="a"/>
    <w:rsid w:val="003D1965"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p0">
    <w:name w:val="p0"/>
    <w:basedOn w:val="a"/>
    <w:rsid w:val="003D1965"/>
    <w:pPr>
      <w:widowControl/>
    </w:pPr>
    <w:rPr>
      <w:rFonts w:ascii="Times New Roman" w:hAnsi="Times New Roman"/>
      <w:kern w:val="0"/>
      <w:szCs w:val="21"/>
    </w:rPr>
  </w:style>
  <w:style w:type="paragraph" w:customStyle="1" w:styleId="p17">
    <w:name w:val="p17"/>
    <w:basedOn w:val="a"/>
    <w:rsid w:val="003D1965"/>
    <w:pPr>
      <w:widowControl/>
    </w:pPr>
    <w:rPr>
      <w:rFonts w:ascii="Times New Roman" w:hAnsi="Times New Roman"/>
      <w:kern w:val="0"/>
      <w:szCs w:val="21"/>
    </w:rPr>
  </w:style>
  <w:style w:type="paragraph" w:customStyle="1" w:styleId="ListParagraph">
    <w:name w:val="List Paragraph"/>
    <w:basedOn w:val="a"/>
    <w:rsid w:val="003D1965"/>
    <w:pPr>
      <w:ind w:firstLineChars="200" w:firstLine="420"/>
    </w:pPr>
  </w:style>
  <w:style w:type="paragraph" w:customStyle="1" w:styleId="CharChar1">
    <w:name w:val="Char Char1"/>
    <w:basedOn w:val="a"/>
    <w:rsid w:val="003D1965"/>
    <w:rPr>
      <w:rFonts w:ascii="Times New Roman" w:hAnsi="Times New Roman"/>
      <w:szCs w:val="20"/>
    </w:rPr>
  </w:style>
  <w:style w:type="paragraph" w:styleId="af">
    <w:name w:val="List Paragraph"/>
    <w:basedOn w:val="a"/>
    <w:qFormat/>
    <w:rsid w:val="003D1965"/>
    <w:pPr>
      <w:ind w:firstLineChars="200" w:firstLine="420"/>
    </w:pPr>
  </w:style>
  <w:style w:type="paragraph" w:customStyle="1" w:styleId="CharChar6">
    <w:name w:val=" Char Char6"/>
    <w:basedOn w:val="a"/>
    <w:rsid w:val="003D1965"/>
  </w:style>
  <w:style w:type="paragraph" w:customStyle="1" w:styleId="Char6">
    <w:name w:val="Char"/>
    <w:basedOn w:val="a"/>
    <w:rsid w:val="003D1965"/>
  </w:style>
  <w:style w:type="character" w:styleId="af0">
    <w:name w:val="FollowedHyperlink"/>
    <w:basedOn w:val="a0"/>
    <w:uiPriority w:val="99"/>
    <w:semiHidden/>
    <w:unhideWhenUsed/>
    <w:rsid w:val="003D196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1019</Words>
  <Characters>5810</Characters>
  <Application>Microsoft Office Word</Application>
  <DocSecurity>0</DocSecurity>
  <Lines>48</Lines>
  <Paragraphs>13</Paragraphs>
  <ScaleCrop>false</ScaleCrop>
  <Company/>
  <LinksUpToDate>false</LinksUpToDate>
  <CharactersWithSpaces>6816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2015-12-04T01:40:00Z</dcterms:created>
  <dcterms:modified xsi:type="dcterms:W3CDTF">2015-12-04T01:40:00Z</dcterms:modified>
</cp:coreProperties>
</file>